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E1B4B" w14:textId="77777777" w:rsidR="00770462" w:rsidRDefault="006F79F6" w:rsidP="00770462">
      <w:pPr>
        <w:spacing w:after="0" w:line="240" w:lineRule="atLeast"/>
        <w:ind w:right="-172"/>
        <w:rPr>
          <w:rFonts w:ascii="Times New Roman" w:hAnsi="Times New Roman" w:cs="Times New Roman"/>
          <w:b/>
        </w:rPr>
      </w:pPr>
      <w:r w:rsidRPr="00D36731">
        <w:rPr>
          <w:rFonts w:ascii="Times New Roman" w:hAnsi="Times New Roman" w:cs="Times New Roman"/>
          <w:b/>
        </w:rPr>
        <w:t xml:space="preserve">KOMUNALNO DRUŠTVO </w:t>
      </w:r>
    </w:p>
    <w:p w14:paraId="77BF4368" w14:textId="52A3A7ED" w:rsidR="006F79F6" w:rsidRPr="00D36731" w:rsidRDefault="006F79F6" w:rsidP="00770462">
      <w:pPr>
        <w:spacing w:after="0" w:line="240" w:lineRule="atLeast"/>
        <w:rPr>
          <w:rFonts w:ascii="Times New Roman" w:hAnsi="Times New Roman" w:cs="Times New Roman"/>
          <w:b/>
        </w:rPr>
      </w:pPr>
      <w:r w:rsidRPr="00D36731">
        <w:rPr>
          <w:rFonts w:ascii="Times New Roman" w:hAnsi="Times New Roman" w:cs="Times New Roman"/>
          <w:b/>
        </w:rPr>
        <w:t>ROKOVCI-ANDRIJAŠEVCI D.O.O.</w:t>
      </w:r>
    </w:p>
    <w:p w14:paraId="7F89F1A0" w14:textId="77777777" w:rsidR="006F79F6" w:rsidRPr="00D36731" w:rsidRDefault="006F79F6" w:rsidP="00770462">
      <w:pPr>
        <w:spacing w:after="0" w:line="240" w:lineRule="atLeast"/>
        <w:rPr>
          <w:rFonts w:ascii="Times New Roman" w:hAnsi="Times New Roman" w:cs="Times New Roman"/>
          <w:b/>
        </w:rPr>
      </w:pPr>
      <w:r w:rsidRPr="00D36731">
        <w:rPr>
          <w:rFonts w:ascii="Times New Roman" w:hAnsi="Times New Roman" w:cs="Times New Roman"/>
          <w:b/>
        </w:rPr>
        <w:t>Matije Gupca 43</w:t>
      </w:r>
    </w:p>
    <w:p w14:paraId="6A078946" w14:textId="77777777" w:rsidR="006F79F6" w:rsidRPr="00D36731" w:rsidRDefault="006F79F6" w:rsidP="00770462">
      <w:pPr>
        <w:spacing w:after="0" w:line="240" w:lineRule="atLeast"/>
        <w:rPr>
          <w:rFonts w:ascii="Times New Roman" w:hAnsi="Times New Roman" w:cs="Times New Roman"/>
        </w:rPr>
      </w:pPr>
      <w:r w:rsidRPr="00D36731">
        <w:rPr>
          <w:rFonts w:ascii="Times New Roman" w:hAnsi="Times New Roman" w:cs="Times New Roman"/>
          <w:b/>
        </w:rPr>
        <w:t>32271 Andrijaševci</w:t>
      </w:r>
    </w:p>
    <w:p w14:paraId="3E2A2FE6" w14:textId="77777777" w:rsidR="006F79F6" w:rsidRPr="00770462" w:rsidRDefault="006F79F6" w:rsidP="00770462">
      <w:pPr>
        <w:pStyle w:val="Default"/>
        <w:spacing w:line="240" w:lineRule="atLeast"/>
        <w:jc w:val="both"/>
        <w:rPr>
          <w:rFonts w:ascii="Times New Roman" w:hAnsi="Times New Roman" w:cs="Times New Roman"/>
          <w:b/>
          <w:bCs/>
          <w:color w:val="auto"/>
          <w:sz w:val="22"/>
          <w:szCs w:val="22"/>
        </w:rPr>
      </w:pPr>
      <w:r w:rsidRPr="00770462">
        <w:rPr>
          <w:rFonts w:ascii="Times New Roman" w:hAnsi="Times New Roman" w:cs="Times New Roman"/>
          <w:b/>
          <w:bCs/>
          <w:color w:val="auto"/>
          <w:sz w:val="22"/>
          <w:szCs w:val="22"/>
        </w:rPr>
        <w:t xml:space="preserve">OIB: </w:t>
      </w:r>
      <w:r w:rsidRPr="00770462">
        <w:rPr>
          <w:rFonts w:ascii="Times New Roman" w:hAnsi="Times New Roman" w:cs="Times New Roman"/>
          <w:b/>
          <w:bCs/>
          <w:color w:val="auto"/>
          <w:sz w:val="22"/>
          <w:szCs w:val="22"/>
          <w:shd w:val="clear" w:color="auto" w:fill="FAF9F7"/>
        </w:rPr>
        <w:t>13593208428</w:t>
      </w:r>
    </w:p>
    <w:p w14:paraId="737C72DA" w14:textId="77777777" w:rsidR="00D36731" w:rsidRPr="00D36731" w:rsidRDefault="00D36731" w:rsidP="00B55C8B">
      <w:pPr>
        <w:spacing w:after="0" w:line="240" w:lineRule="atLeast"/>
        <w:rPr>
          <w:rFonts w:ascii="Times New Roman" w:hAnsi="Times New Roman" w:cs="Times New Roman"/>
        </w:rPr>
      </w:pPr>
    </w:p>
    <w:p w14:paraId="3F86F310" w14:textId="60314FEF" w:rsidR="00770462" w:rsidRDefault="00770462" w:rsidP="00B55C8B">
      <w:pPr>
        <w:spacing w:after="0" w:line="240" w:lineRule="atLeast"/>
        <w:rPr>
          <w:rFonts w:ascii="Times New Roman" w:hAnsi="Times New Roman" w:cs="Times New Roman"/>
        </w:rPr>
      </w:pPr>
      <w:r>
        <w:rPr>
          <w:rFonts w:ascii="Times New Roman" w:hAnsi="Times New Roman" w:cs="Times New Roman"/>
        </w:rPr>
        <w:t>KLASA:406-09/2</w:t>
      </w:r>
      <w:r w:rsidR="003C00B8">
        <w:rPr>
          <w:rFonts w:ascii="Times New Roman" w:hAnsi="Times New Roman" w:cs="Times New Roman"/>
        </w:rPr>
        <w:t>6</w:t>
      </w:r>
      <w:r>
        <w:rPr>
          <w:rFonts w:ascii="Times New Roman" w:hAnsi="Times New Roman" w:cs="Times New Roman"/>
        </w:rPr>
        <w:t>-01/</w:t>
      </w:r>
      <w:r w:rsidR="003C00B8">
        <w:rPr>
          <w:rFonts w:ascii="Times New Roman" w:hAnsi="Times New Roman" w:cs="Times New Roman"/>
        </w:rPr>
        <w:t>01</w:t>
      </w:r>
    </w:p>
    <w:p w14:paraId="7F9CA669" w14:textId="18AEDFAB" w:rsidR="00770462" w:rsidRDefault="00770462" w:rsidP="00B55C8B">
      <w:pPr>
        <w:spacing w:after="0" w:line="240" w:lineRule="atLeast"/>
        <w:rPr>
          <w:rFonts w:ascii="Times New Roman" w:hAnsi="Times New Roman" w:cs="Times New Roman"/>
        </w:rPr>
      </w:pPr>
      <w:r>
        <w:rPr>
          <w:rFonts w:ascii="Times New Roman" w:hAnsi="Times New Roman" w:cs="Times New Roman"/>
        </w:rPr>
        <w:t>URBROJ:2196-6-1-01-2</w:t>
      </w:r>
      <w:r w:rsidR="003C00B8">
        <w:rPr>
          <w:rFonts w:ascii="Times New Roman" w:hAnsi="Times New Roman" w:cs="Times New Roman"/>
        </w:rPr>
        <w:t>6</w:t>
      </w:r>
      <w:r>
        <w:rPr>
          <w:rFonts w:ascii="Times New Roman" w:hAnsi="Times New Roman" w:cs="Times New Roman"/>
        </w:rPr>
        <w:t>-1</w:t>
      </w:r>
    </w:p>
    <w:p w14:paraId="084F0F68" w14:textId="5A3EEAFA" w:rsidR="00B55C8B" w:rsidRPr="00D36731" w:rsidRDefault="006F79F6" w:rsidP="00B55C8B">
      <w:pPr>
        <w:spacing w:after="0" w:line="240" w:lineRule="atLeast"/>
        <w:rPr>
          <w:rFonts w:ascii="Times New Roman" w:hAnsi="Times New Roman" w:cs="Times New Roman"/>
        </w:rPr>
      </w:pPr>
      <w:r w:rsidRPr="00D36731">
        <w:rPr>
          <w:rFonts w:ascii="Times New Roman" w:hAnsi="Times New Roman" w:cs="Times New Roman"/>
        </w:rPr>
        <w:t xml:space="preserve">Andrijaševci, </w:t>
      </w:r>
      <w:r w:rsidR="003C00B8">
        <w:rPr>
          <w:rFonts w:ascii="Times New Roman" w:hAnsi="Times New Roman" w:cs="Times New Roman"/>
        </w:rPr>
        <w:t>12</w:t>
      </w:r>
      <w:r w:rsidR="00887955">
        <w:rPr>
          <w:rFonts w:ascii="Times New Roman" w:hAnsi="Times New Roman" w:cs="Times New Roman"/>
        </w:rPr>
        <w:t>.1.202</w:t>
      </w:r>
      <w:r w:rsidR="003C00B8">
        <w:rPr>
          <w:rFonts w:ascii="Times New Roman" w:hAnsi="Times New Roman" w:cs="Times New Roman"/>
        </w:rPr>
        <w:t>6</w:t>
      </w:r>
      <w:r w:rsidR="00887955">
        <w:rPr>
          <w:rFonts w:ascii="Times New Roman" w:hAnsi="Times New Roman" w:cs="Times New Roman"/>
        </w:rPr>
        <w:t>.</w:t>
      </w:r>
      <w:r w:rsidRPr="00D36731">
        <w:rPr>
          <w:rFonts w:ascii="Times New Roman" w:hAnsi="Times New Roman" w:cs="Times New Roman"/>
        </w:rPr>
        <w:t xml:space="preserve"> </w:t>
      </w:r>
    </w:p>
    <w:p w14:paraId="5C0EC625" w14:textId="77777777" w:rsidR="00B55C8B" w:rsidRPr="00D36731" w:rsidRDefault="00B55C8B" w:rsidP="00B55C8B">
      <w:pPr>
        <w:spacing w:after="0" w:line="240" w:lineRule="atLeast"/>
        <w:rPr>
          <w:rFonts w:ascii="Times New Roman" w:hAnsi="Times New Roman" w:cs="Times New Roman"/>
        </w:rPr>
      </w:pPr>
    </w:p>
    <w:p w14:paraId="3DD47094" w14:textId="064DF4F8" w:rsidR="006C5E4D" w:rsidRPr="00D36731" w:rsidRDefault="006C5E4D" w:rsidP="006C5E4D">
      <w:pPr>
        <w:spacing w:after="0" w:line="240" w:lineRule="atLeast"/>
        <w:ind w:firstLine="708"/>
        <w:jc w:val="both"/>
        <w:rPr>
          <w:rFonts w:ascii="Times New Roman" w:hAnsi="Times New Roman" w:cs="Times New Roman"/>
        </w:rPr>
      </w:pPr>
      <w:r w:rsidRPr="00D36731">
        <w:rPr>
          <w:rFonts w:ascii="Times New Roman" w:hAnsi="Times New Roman" w:cs="Times New Roman"/>
        </w:rPr>
        <w:t>Temeljem članka 28. stavak 1. Zakona o javnoj nabavi</w:t>
      </w:r>
      <w:r w:rsidR="00663F0E" w:rsidRPr="00D36731">
        <w:rPr>
          <w:rFonts w:ascii="Times New Roman" w:hAnsi="Times New Roman" w:cs="Times New Roman"/>
        </w:rPr>
        <w:t xml:space="preserve"> („Narodne novine“, br. 120/16</w:t>
      </w:r>
      <w:r w:rsidR="00770462">
        <w:rPr>
          <w:rFonts w:ascii="Times New Roman" w:hAnsi="Times New Roman" w:cs="Times New Roman"/>
        </w:rPr>
        <w:t xml:space="preserve"> i 114/22</w:t>
      </w:r>
      <w:r w:rsidR="00663F0E" w:rsidRPr="00D36731">
        <w:rPr>
          <w:rFonts w:ascii="Times New Roman" w:hAnsi="Times New Roman" w:cs="Times New Roman"/>
        </w:rPr>
        <w:t xml:space="preserve">), </w:t>
      </w:r>
      <w:r w:rsidRPr="00D36731">
        <w:rPr>
          <w:rFonts w:ascii="Times New Roman" w:hAnsi="Times New Roman" w:cs="Times New Roman"/>
        </w:rPr>
        <w:t>a sukladno članku 3. i 4. Pravilnika o planu nabave, registru ugovora, prethodnom savjetovanju i analizi tržišta u javnoj nabavi („Narodne novine“, br. 101/17</w:t>
      </w:r>
      <w:r w:rsidR="00887955">
        <w:rPr>
          <w:rFonts w:ascii="Times New Roman" w:hAnsi="Times New Roman" w:cs="Times New Roman"/>
        </w:rPr>
        <w:t xml:space="preserve"> i 144/20</w:t>
      </w:r>
      <w:r w:rsidRPr="00D36731">
        <w:rPr>
          <w:rFonts w:ascii="Times New Roman" w:hAnsi="Times New Roman" w:cs="Times New Roman"/>
        </w:rPr>
        <w:t xml:space="preserve">), </w:t>
      </w:r>
      <w:r w:rsidR="00D36731" w:rsidRPr="00D36731">
        <w:rPr>
          <w:rFonts w:ascii="Times New Roman" w:hAnsi="Times New Roman" w:cs="Times New Roman"/>
        </w:rPr>
        <w:t>direktor Komunalnog društva Rokovci-Andrijaševci d.o.o.</w:t>
      </w:r>
      <w:r w:rsidRPr="00D36731">
        <w:rPr>
          <w:rFonts w:ascii="Times New Roman" w:hAnsi="Times New Roman" w:cs="Times New Roman"/>
        </w:rPr>
        <w:t xml:space="preserve">, donosi </w:t>
      </w:r>
    </w:p>
    <w:p w14:paraId="19EFB044" w14:textId="77777777" w:rsidR="006C5E4D" w:rsidRPr="00D36731" w:rsidRDefault="006C5E4D" w:rsidP="006C5E4D">
      <w:pPr>
        <w:spacing w:after="0" w:line="240" w:lineRule="atLeast"/>
        <w:rPr>
          <w:rFonts w:ascii="Times New Roman" w:hAnsi="Times New Roman" w:cs="Times New Roman"/>
        </w:rPr>
      </w:pPr>
    </w:p>
    <w:p w14:paraId="1B49D3A8" w14:textId="5988E2A6" w:rsidR="006C5E4D" w:rsidRPr="00D36731" w:rsidRDefault="006C5E4D" w:rsidP="00D36731">
      <w:pPr>
        <w:pStyle w:val="Odlomakpopisa"/>
        <w:spacing w:after="0" w:line="240" w:lineRule="atLeast"/>
        <w:ind w:left="0" w:firstLine="851"/>
        <w:jc w:val="center"/>
        <w:rPr>
          <w:rFonts w:ascii="Times New Roman" w:hAnsi="Times New Roman" w:cs="Times New Roman"/>
        </w:rPr>
      </w:pPr>
      <w:r w:rsidRPr="00D36731">
        <w:rPr>
          <w:rFonts w:ascii="Times New Roman" w:hAnsi="Times New Roman" w:cs="Times New Roman"/>
          <w:b/>
        </w:rPr>
        <w:t xml:space="preserve">PLAN </w:t>
      </w:r>
      <w:r w:rsidR="001F106D" w:rsidRPr="00D36731">
        <w:rPr>
          <w:rFonts w:ascii="Times New Roman" w:hAnsi="Times New Roman" w:cs="Times New Roman"/>
          <w:b/>
        </w:rPr>
        <w:t>NABAVE  ZA 20</w:t>
      </w:r>
      <w:r w:rsidR="001F106D">
        <w:rPr>
          <w:rFonts w:ascii="Times New Roman" w:hAnsi="Times New Roman" w:cs="Times New Roman"/>
          <w:b/>
        </w:rPr>
        <w:t>2</w:t>
      </w:r>
      <w:r w:rsidR="003C00B8">
        <w:rPr>
          <w:rFonts w:ascii="Times New Roman" w:hAnsi="Times New Roman" w:cs="Times New Roman"/>
          <w:b/>
        </w:rPr>
        <w:t>6</w:t>
      </w:r>
      <w:r w:rsidR="001F106D" w:rsidRPr="00D36731">
        <w:rPr>
          <w:rFonts w:ascii="Times New Roman" w:hAnsi="Times New Roman" w:cs="Times New Roman"/>
          <w:b/>
        </w:rPr>
        <w:t>. GODINU</w:t>
      </w:r>
    </w:p>
    <w:p w14:paraId="7A499B49" w14:textId="77777777" w:rsidR="006C5E4D" w:rsidRPr="00D36731" w:rsidRDefault="006C5E4D" w:rsidP="006C5E4D">
      <w:pPr>
        <w:spacing w:after="0" w:line="240" w:lineRule="atLeast"/>
        <w:jc w:val="center"/>
        <w:rPr>
          <w:rFonts w:ascii="Times New Roman" w:hAnsi="Times New Roman" w:cs="Times New Roman"/>
        </w:rPr>
      </w:pPr>
    </w:p>
    <w:p w14:paraId="74D735C1" w14:textId="77777777" w:rsidR="006C5E4D" w:rsidRPr="00770462" w:rsidRDefault="006C5E4D" w:rsidP="006C5E4D">
      <w:pPr>
        <w:spacing w:after="0" w:line="240" w:lineRule="atLeast"/>
        <w:jc w:val="center"/>
        <w:rPr>
          <w:rFonts w:ascii="Times New Roman" w:hAnsi="Times New Roman" w:cs="Times New Roman"/>
          <w:b/>
          <w:bCs/>
        </w:rPr>
      </w:pPr>
      <w:r w:rsidRPr="00770462">
        <w:rPr>
          <w:rFonts w:ascii="Times New Roman" w:hAnsi="Times New Roman" w:cs="Times New Roman"/>
          <w:b/>
          <w:bCs/>
        </w:rPr>
        <w:t>I.</w:t>
      </w:r>
    </w:p>
    <w:p w14:paraId="7F361F3A" w14:textId="0E98F45F" w:rsidR="006C5E4D" w:rsidRPr="00D36731" w:rsidRDefault="006C5E4D" w:rsidP="006C5E4D">
      <w:pPr>
        <w:spacing w:after="0" w:line="240" w:lineRule="atLeast"/>
        <w:ind w:firstLine="708"/>
        <w:rPr>
          <w:rFonts w:ascii="Times New Roman" w:hAnsi="Times New Roman" w:cs="Times New Roman"/>
        </w:rPr>
      </w:pPr>
      <w:r w:rsidRPr="00D36731">
        <w:rPr>
          <w:rFonts w:ascii="Times New Roman" w:hAnsi="Times New Roman" w:cs="Times New Roman"/>
        </w:rPr>
        <w:t>Ovim Planom nabave utvrđuje se popis nabava roba,</w:t>
      </w:r>
      <w:r w:rsidR="001F106D">
        <w:rPr>
          <w:rFonts w:ascii="Times New Roman" w:hAnsi="Times New Roman" w:cs="Times New Roman"/>
        </w:rPr>
        <w:t xml:space="preserve"> radova i usluga koje će  u 202</w:t>
      </w:r>
      <w:r w:rsidR="003C00B8">
        <w:rPr>
          <w:rFonts w:ascii="Times New Roman" w:hAnsi="Times New Roman" w:cs="Times New Roman"/>
        </w:rPr>
        <w:t>6</w:t>
      </w:r>
      <w:r w:rsidRPr="00D36731">
        <w:rPr>
          <w:rFonts w:ascii="Times New Roman" w:hAnsi="Times New Roman" w:cs="Times New Roman"/>
        </w:rPr>
        <w:t xml:space="preserve">. godini provesti </w:t>
      </w:r>
      <w:r w:rsidR="00D36731" w:rsidRPr="00D36731">
        <w:rPr>
          <w:rFonts w:ascii="Times New Roman" w:hAnsi="Times New Roman" w:cs="Times New Roman"/>
        </w:rPr>
        <w:t>Komunalno društvo Rokovci-Andrijaševci d.o.o.</w:t>
      </w:r>
      <w:r w:rsidRPr="00D36731">
        <w:rPr>
          <w:rFonts w:ascii="Times New Roman" w:hAnsi="Times New Roman" w:cs="Times New Roman"/>
        </w:rPr>
        <w:t xml:space="preserve"> kao javni naručitelj (u daljnjem tekstu: Plan nabave).   </w:t>
      </w:r>
    </w:p>
    <w:p w14:paraId="5A58E67C" w14:textId="77777777" w:rsidR="006C5E4D" w:rsidRPr="00770462" w:rsidRDefault="006C5E4D" w:rsidP="006C5E4D">
      <w:pPr>
        <w:spacing w:after="0" w:line="240" w:lineRule="atLeast"/>
        <w:jc w:val="center"/>
        <w:rPr>
          <w:rFonts w:ascii="Times New Roman" w:hAnsi="Times New Roman" w:cs="Times New Roman"/>
          <w:b/>
          <w:bCs/>
        </w:rPr>
      </w:pPr>
      <w:r w:rsidRPr="00770462">
        <w:rPr>
          <w:rFonts w:ascii="Times New Roman" w:hAnsi="Times New Roman" w:cs="Times New Roman"/>
          <w:b/>
          <w:bCs/>
        </w:rPr>
        <w:t>II.</w:t>
      </w:r>
    </w:p>
    <w:p w14:paraId="1F8F0AFA" w14:textId="21571BF9" w:rsidR="006C5E4D" w:rsidRPr="00D36731" w:rsidRDefault="006C5E4D" w:rsidP="006C5E4D">
      <w:pPr>
        <w:spacing w:after="0" w:line="240" w:lineRule="atLeast"/>
        <w:rPr>
          <w:rFonts w:ascii="Times New Roman" w:hAnsi="Times New Roman" w:cs="Times New Roman"/>
        </w:rPr>
      </w:pPr>
      <w:r w:rsidRPr="00D36731">
        <w:rPr>
          <w:rFonts w:ascii="Times New Roman" w:hAnsi="Times New Roman" w:cs="Times New Roman"/>
        </w:rPr>
        <w:tab/>
        <w:t xml:space="preserve">Plan nabave donosi se za proračunsku godinu te najmanje sadrži slijedeće podatke: evidencijski broj nabave, predmetu nabave, brojčana oznaka predmeta nabave iz Jedinstvenog rječnika javne nabave (CPV), procijenjena vrijednosti nabave, vrsta postupka (uključujući posebne režime nabave i jednostavnu nabavu), navod planira li se predmet podijeliti na grupe, navod sklapa li se ugovor ili okvirni sporazum, planirani početak postupka, planirano trajanje ugovora ili okvirnog sporazuma te napomena, ako je potrebno. </w:t>
      </w:r>
    </w:p>
    <w:p w14:paraId="4DA4C9D3" w14:textId="77777777" w:rsidR="006C5E4D" w:rsidRPr="00D36731" w:rsidRDefault="006C5E4D" w:rsidP="006C5E4D">
      <w:pPr>
        <w:shd w:val="clear" w:color="auto" w:fill="FFFFFF" w:themeFill="background1"/>
        <w:spacing w:after="0" w:line="240" w:lineRule="atLeast"/>
        <w:jc w:val="center"/>
        <w:rPr>
          <w:rFonts w:ascii="Times New Roman" w:hAnsi="Times New Roman" w:cs="Times New Roman"/>
        </w:rPr>
      </w:pPr>
    </w:p>
    <w:p w14:paraId="45DF758D" w14:textId="77777777" w:rsidR="006C5E4D" w:rsidRPr="00770462" w:rsidRDefault="006C5E4D" w:rsidP="006C5E4D">
      <w:pPr>
        <w:shd w:val="clear" w:color="auto" w:fill="FFFFFF" w:themeFill="background1"/>
        <w:spacing w:after="0" w:line="240" w:lineRule="atLeast"/>
        <w:jc w:val="center"/>
        <w:rPr>
          <w:rFonts w:ascii="Times New Roman" w:hAnsi="Times New Roman" w:cs="Times New Roman"/>
          <w:b/>
          <w:bCs/>
        </w:rPr>
      </w:pPr>
      <w:r w:rsidRPr="00770462">
        <w:rPr>
          <w:rFonts w:ascii="Times New Roman" w:hAnsi="Times New Roman" w:cs="Times New Roman"/>
          <w:b/>
          <w:bCs/>
        </w:rPr>
        <w:t>III.</w:t>
      </w:r>
    </w:p>
    <w:p w14:paraId="28AD6A28" w14:textId="60A8AE7A" w:rsidR="006C5E4D" w:rsidRPr="00D36731" w:rsidRDefault="001F106D" w:rsidP="006C5E4D">
      <w:pPr>
        <w:shd w:val="clear" w:color="auto" w:fill="FFFFFF" w:themeFill="background1"/>
        <w:spacing w:after="0" w:line="240" w:lineRule="atLeast"/>
        <w:ind w:firstLine="708"/>
        <w:jc w:val="both"/>
        <w:rPr>
          <w:rFonts w:ascii="Times New Roman" w:hAnsi="Times New Roman" w:cs="Times New Roman"/>
        </w:rPr>
      </w:pPr>
      <w:r>
        <w:rPr>
          <w:rFonts w:ascii="Times New Roman" w:hAnsi="Times New Roman" w:cs="Times New Roman"/>
        </w:rPr>
        <w:t>Plan nabave za 202</w:t>
      </w:r>
      <w:r w:rsidR="003C00B8">
        <w:rPr>
          <w:rFonts w:ascii="Times New Roman" w:hAnsi="Times New Roman" w:cs="Times New Roman"/>
        </w:rPr>
        <w:t>6</w:t>
      </w:r>
      <w:r w:rsidR="006C5E4D" w:rsidRPr="00D36731">
        <w:rPr>
          <w:rFonts w:ascii="Times New Roman" w:hAnsi="Times New Roman" w:cs="Times New Roman"/>
        </w:rPr>
        <w:t>. godinu nalazi se u tablici  koja je sastavni dio ovoga dokumenta, a izrađen je na predlošku plana nabave Elektroničkog oglasnika javne nabave Republike Hrvatske.</w:t>
      </w:r>
    </w:p>
    <w:p w14:paraId="1FCE4265" w14:textId="77777777" w:rsidR="006C5E4D" w:rsidRPr="00D36731" w:rsidRDefault="006C5E4D" w:rsidP="006C5E4D">
      <w:pPr>
        <w:shd w:val="clear" w:color="auto" w:fill="FFFFFF" w:themeFill="background1"/>
        <w:spacing w:after="0" w:line="240" w:lineRule="atLeast"/>
        <w:jc w:val="center"/>
        <w:rPr>
          <w:rFonts w:ascii="Times New Roman" w:hAnsi="Times New Roman" w:cs="Times New Roman"/>
        </w:rPr>
      </w:pPr>
      <w:r w:rsidRPr="00770462">
        <w:rPr>
          <w:rFonts w:ascii="Times New Roman" w:hAnsi="Times New Roman" w:cs="Times New Roman"/>
          <w:b/>
          <w:bCs/>
        </w:rPr>
        <w:t>IV</w:t>
      </w:r>
      <w:r w:rsidRPr="00D36731">
        <w:rPr>
          <w:rFonts w:ascii="Times New Roman" w:hAnsi="Times New Roman" w:cs="Times New Roman"/>
        </w:rPr>
        <w:t>.</w:t>
      </w:r>
    </w:p>
    <w:p w14:paraId="46D5E991" w14:textId="77777777" w:rsidR="006C5E4D" w:rsidRPr="00D36731" w:rsidRDefault="006C5E4D" w:rsidP="00D36731">
      <w:pPr>
        <w:shd w:val="clear" w:color="auto" w:fill="FFFFFF" w:themeFill="background1"/>
        <w:spacing w:after="0" w:line="240" w:lineRule="atLeast"/>
        <w:ind w:firstLine="708"/>
        <w:jc w:val="both"/>
        <w:rPr>
          <w:rFonts w:ascii="Times New Roman" w:hAnsi="Times New Roman" w:cs="Times New Roman"/>
          <w:b/>
        </w:rPr>
      </w:pPr>
      <w:r w:rsidRPr="00D36731">
        <w:rPr>
          <w:rFonts w:ascii="Times New Roman" w:hAnsi="Times New Roman" w:cs="Times New Roman"/>
        </w:rPr>
        <w:t>Ovaj Plan nabave stupa na snagu danom donošenja, a objavit će se u standardiziranom obliku u Elektroničkom oglasniku javne nabave Republike Hrvatske, te na službenoj stranici Općine Andr</w:t>
      </w:r>
      <w:r w:rsidR="00D36731" w:rsidRPr="00D36731">
        <w:rPr>
          <w:rFonts w:ascii="Times New Roman" w:hAnsi="Times New Roman" w:cs="Times New Roman"/>
        </w:rPr>
        <w:t>ijaševci, www. andrijaševci.hr (u rubrici „Komunalno društvo“</w:t>
      </w:r>
      <w:r w:rsidR="001F106D">
        <w:rPr>
          <w:rFonts w:ascii="Times New Roman" w:hAnsi="Times New Roman" w:cs="Times New Roman"/>
        </w:rPr>
        <w:t>-Javna nabava</w:t>
      </w:r>
      <w:r w:rsidR="00D36731" w:rsidRPr="00D36731">
        <w:rPr>
          <w:rFonts w:ascii="Times New Roman" w:hAnsi="Times New Roman" w:cs="Times New Roman"/>
        </w:rPr>
        <w:t>)</w:t>
      </w:r>
      <w:r w:rsidRPr="00D36731">
        <w:rPr>
          <w:rFonts w:ascii="Times New Roman" w:hAnsi="Times New Roman" w:cs="Times New Roman"/>
        </w:rPr>
        <w:t>.</w:t>
      </w:r>
    </w:p>
    <w:p w14:paraId="176E4774" w14:textId="77777777" w:rsidR="001561EA" w:rsidRPr="00D36731" w:rsidRDefault="001561EA" w:rsidP="00D36731">
      <w:pPr>
        <w:shd w:val="clear" w:color="auto" w:fill="FFFFFF" w:themeFill="background1"/>
        <w:spacing w:after="0" w:line="240" w:lineRule="atLeast"/>
        <w:rPr>
          <w:rFonts w:ascii="Times New Roman" w:hAnsi="Times New Roman" w:cs="Times New Roman"/>
          <w:b/>
        </w:rPr>
      </w:pPr>
    </w:p>
    <w:p w14:paraId="7CB7F691" w14:textId="77777777" w:rsidR="001561EA" w:rsidRPr="00D36731" w:rsidRDefault="001561EA" w:rsidP="001561EA">
      <w:pPr>
        <w:pStyle w:val="Odlomakpopisa"/>
        <w:shd w:val="clear" w:color="auto" w:fill="FFFFFF" w:themeFill="background1"/>
        <w:spacing w:after="0" w:line="240" w:lineRule="atLeast"/>
        <w:ind w:left="9216"/>
        <w:rPr>
          <w:rFonts w:ascii="Times New Roman" w:hAnsi="Times New Roman" w:cs="Times New Roman"/>
          <w:b/>
        </w:rPr>
      </w:pPr>
      <w:r w:rsidRPr="00D36731">
        <w:rPr>
          <w:rFonts w:ascii="Times New Roman" w:hAnsi="Times New Roman" w:cs="Times New Roman"/>
          <w:b/>
        </w:rPr>
        <w:t>DIREKTOR</w:t>
      </w:r>
    </w:p>
    <w:p w14:paraId="387B192E" w14:textId="0CD352D0" w:rsidR="00B55C8B" w:rsidRDefault="00CB32FB" w:rsidP="00770462">
      <w:pPr>
        <w:ind w:left="8496" w:firstLine="708"/>
        <w:rPr>
          <w:rFonts w:ascii="Times New Roman" w:hAnsi="Times New Roman" w:cs="Times New Roman"/>
        </w:rPr>
      </w:pPr>
      <w:r>
        <w:rPr>
          <w:rFonts w:ascii="Times New Roman" w:hAnsi="Times New Roman" w:cs="Times New Roman"/>
        </w:rPr>
        <w:t xml:space="preserve">Branko Stojčić, ing. građ. </w:t>
      </w:r>
    </w:p>
    <w:p w14:paraId="6581C0F7" w14:textId="77777777" w:rsidR="001F106D" w:rsidRPr="001F106D" w:rsidRDefault="001F106D" w:rsidP="001F106D">
      <w:pPr>
        <w:rPr>
          <w:rFonts w:ascii="Times New Roman" w:hAnsi="Times New Roman" w:cs="Times New Roman"/>
          <w:i/>
        </w:rPr>
      </w:pPr>
      <w:r w:rsidRPr="001F106D">
        <w:rPr>
          <w:rFonts w:ascii="Times New Roman" w:hAnsi="Times New Roman" w:cs="Times New Roman"/>
          <w:i/>
        </w:rPr>
        <w:t>Privitak:</w:t>
      </w:r>
    </w:p>
    <w:p w14:paraId="3DD4B9F8" w14:textId="0AEFB6D7" w:rsidR="001F106D" w:rsidRPr="001F106D" w:rsidRDefault="001F106D" w:rsidP="001F106D">
      <w:pPr>
        <w:pStyle w:val="Odlomakpopisa"/>
        <w:numPr>
          <w:ilvl w:val="0"/>
          <w:numId w:val="3"/>
        </w:numPr>
        <w:rPr>
          <w:rFonts w:ascii="Times New Roman" w:hAnsi="Times New Roman" w:cs="Times New Roman"/>
          <w:i/>
        </w:rPr>
      </w:pPr>
      <w:r w:rsidRPr="001F106D">
        <w:rPr>
          <w:rFonts w:ascii="Times New Roman" w:hAnsi="Times New Roman" w:cs="Times New Roman"/>
          <w:i/>
        </w:rPr>
        <w:t>Plan nabave za 20</w:t>
      </w:r>
      <w:r w:rsidR="003C00B8">
        <w:rPr>
          <w:rFonts w:ascii="Times New Roman" w:hAnsi="Times New Roman" w:cs="Times New Roman"/>
          <w:i/>
        </w:rPr>
        <w:t>26</w:t>
      </w:r>
      <w:r w:rsidRPr="001F106D">
        <w:rPr>
          <w:rFonts w:ascii="Times New Roman" w:hAnsi="Times New Roman" w:cs="Times New Roman"/>
          <w:i/>
        </w:rPr>
        <w:t>. godinu u excel tablici</w:t>
      </w:r>
    </w:p>
    <w:sectPr w:rsidR="001F106D" w:rsidRPr="001F106D" w:rsidSect="007A6AC3">
      <w:pgSz w:w="16838" w:h="11906" w:orient="landscape" w:code="9"/>
      <w:pgMar w:top="993" w:right="536" w:bottom="1417"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330"/>
    <w:multiLevelType w:val="hybridMultilevel"/>
    <w:tmpl w:val="69B844F8"/>
    <w:lvl w:ilvl="0" w:tplc="55144026">
      <w:start w:val="1"/>
      <w:numFmt w:val="lowerRoman"/>
      <w:lvlText w:val="%1."/>
      <w:lvlJc w:val="left"/>
      <w:pPr>
        <w:ind w:left="1571" w:hanging="720"/>
      </w:pPr>
      <w:rPr>
        <w:rFonts w:hint="default"/>
        <w:b/>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1" w15:restartNumberingAfterBreak="0">
    <w:nsid w:val="21E75E6F"/>
    <w:multiLevelType w:val="hybridMultilevel"/>
    <w:tmpl w:val="81AE5778"/>
    <w:lvl w:ilvl="0" w:tplc="089C9AB4">
      <w:start w:val="1"/>
      <w:numFmt w:val="upperRoman"/>
      <w:lvlText w:val="%1."/>
      <w:lvlJc w:val="left"/>
      <w:pPr>
        <w:ind w:left="2291" w:hanging="720"/>
      </w:pPr>
      <w:rPr>
        <w:rFonts w:hint="default"/>
        <w:b/>
      </w:rPr>
    </w:lvl>
    <w:lvl w:ilvl="1" w:tplc="041A0019" w:tentative="1">
      <w:start w:val="1"/>
      <w:numFmt w:val="lowerLetter"/>
      <w:lvlText w:val="%2."/>
      <w:lvlJc w:val="left"/>
      <w:pPr>
        <w:ind w:left="2651" w:hanging="360"/>
      </w:pPr>
    </w:lvl>
    <w:lvl w:ilvl="2" w:tplc="041A001B" w:tentative="1">
      <w:start w:val="1"/>
      <w:numFmt w:val="lowerRoman"/>
      <w:lvlText w:val="%3."/>
      <w:lvlJc w:val="right"/>
      <w:pPr>
        <w:ind w:left="3371" w:hanging="180"/>
      </w:pPr>
    </w:lvl>
    <w:lvl w:ilvl="3" w:tplc="041A000F" w:tentative="1">
      <w:start w:val="1"/>
      <w:numFmt w:val="decimal"/>
      <w:lvlText w:val="%4."/>
      <w:lvlJc w:val="left"/>
      <w:pPr>
        <w:ind w:left="4091" w:hanging="360"/>
      </w:pPr>
    </w:lvl>
    <w:lvl w:ilvl="4" w:tplc="041A0019" w:tentative="1">
      <w:start w:val="1"/>
      <w:numFmt w:val="lowerLetter"/>
      <w:lvlText w:val="%5."/>
      <w:lvlJc w:val="left"/>
      <w:pPr>
        <w:ind w:left="4811" w:hanging="360"/>
      </w:pPr>
    </w:lvl>
    <w:lvl w:ilvl="5" w:tplc="041A001B" w:tentative="1">
      <w:start w:val="1"/>
      <w:numFmt w:val="lowerRoman"/>
      <w:lvlText w:val="%6."/>
      <w:lvlJc w:val="right"/>
      <w:pPr>
        <w:ind w:left="5531" w:hanging="180"/>
      </w:pPr>
    </w:lvl>
    <w:lvl w:ilvl="6" w:tplc="041A000F" w:tentative="1">
      <w:start w:val="1"/>
      <w:numFmt w:val="decimal"/>
      <w:lvlText w:val="%7."/>
      <w:lvlJc w:val="left"/>
      <w:pPr>
        <w:ind w:left="6251" w:hanging="360"/>
      </w:pPr>
    </w:lvl>
    <w:lvl w:ilvl="7" w:tplc="041A0019" w:tentative="1">
      <w:start w:val="1"/>
      <w:numFmt w:val="lowerLetter"/>
      <w:lvlText w:val="%8."/>
      <w:lvlJc w:val="left"/>
      <w:pPr>
        <w:ind w:left="6971" w:hanging="360"/>
      </w:pPr>
    </w:lvl>
    <w:lvl w:ilvl="8" w:tplc="041A001B" w:tentative="1">
      <w:start w:val="1"/>
      <w:numFmt w:val="lowerRoman"/>
      <w:lvlText w:val="%9."/>
      <w:lvlJc w:val="right"/>
      <w:pPr>
        <w:ind w:left="7691" w:hanging="180"/>
      </w:pPr>
    </w:lvl>
  </w:abstractNum>
  <w:abstractNum w:abstractNumId="2" w15:restartNumberingAfterBreak="0">
    <w:nsid w:val="5121144F"/>
    <w:multiLevelType w:val="hybridMultilevel"/>
    <w:tmpl w:val="9280D81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453935342">
    <w:abstractNumId w:val="0"/>
  </w:num>
  <w:num w:numId="2" w16cid:durableId="1565870773">
    <w:abstractNumId w:val="1"/>
  </w:num>
  <w:num w:numId="3" w16cid:durableId="14212199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C8B"/>
    <w:rsid w:val="00020F10"/>
    <w:rsid w:val="00026FF7"/>
    <w:rsid w:val="000334EC"/>
    <w:rsid w:val="000378C7"/>
    <w:rsid w:val="0004507F"/>
    <w:rsid w:val="00052020"/>
    <w:rsid w:val="00054BAF"/>
    <w:rsid w:val="000625E2"/>
    <w:rsid w:val="00072BEE"/>
    <w:rsid w:val="00074C12"/>
    <w:rsid w:val="00077E22"/>
    <w:rsid w:val="0008776D"/>
    <w:rsid w:val="00092DA1"/>
    <w:rsid w:val="000A0DC3"/>
    <w:rsid w:val="000B7BCB"/>
    <w:rsid w:val="000B7DFB"/>
    <w:rsid w:val="000C61B9"/>
    <w:rsid w:val="000E0496"/>
    <w:rsid w:val="000E13C8"/>
    <w:rsid w:val="001043AF"/>
    <w:rsid w:val="0011226B"/>
    <w:rsid w:val="00137733"/>
    <w:rsid w:val="0014515A"/>
    <w:rsid w:val="00150826"/>
    <w:rsid w:val="001561EA"/>
    <w:rsid w:val="0016130D"/>
    <w:rsid w:val="0016697C"/>
    <w:rsid w:val="00166BF7"/>
    <w:rsid w:val="00184C96"/>
    <w:rsid w:val="001A0ADD"/>
    <w:rsid w:val="001B2E67"/>
    <w:rsid w:val="001B4038"/>
    <w:rsid w:val="001C185B"/>
    <w:rsid w:val="001C61C7"/>
    <w:rsid w:val="001D1246"/>
    <w:rsid w:val="001E481D"/>
    <w:rsid w:val="001F106D"/>
    <w:rsid w:val="00210BA7"/>
    <w:rsid w:val="002127D0"/>
    <w:rsid w:val="00221EC0"/>
    <w:rsid w:val="00230877"/>
    <w:rsid w:val="00231071"/>
    <w:rsid w:val="00253709"/>
    <w:rsid w:val="00275F49"/>
    <w:rsid w:val="002A3DF8"/>
    <w:rsid w:val="002B01E8"/>
    <w:rsid w:val="002C6BEF"/>
    <w:rsid w:val="002D0C85"/>
    <w:rsid w:val="002E2AF9"/>
    <w:rsid w:val="003026C5"/>
    <w:rsid w:val="00356C86"/>
    <w:rsid w:val="0036017E"/>
    <w:rsid w:val="00380B18"/>
    <w:rsid w:val="003A174E"/>
    <w:rsid w:val="003B4B6A"/>
    <w:rsid w:val="003C00B8"/>
    <w:rsid w:val="003E6115"/>
    <w:rsid w:val="004247E8"/>
    <w:rsid w:val="00461A35"/>
    <w:rsid w:val="0046339F"/>
    <w:rsid w:val="004725CB"/>
    <w:rsid w:val="00482A41"/>
    <w:rsid w:val="00486124"/>
    <w:rsid w:val="00493DA9"/>
    <w:rsid w:val="00495CC1"/>
    <w:rsid w:val="004A2F45"/>
    <w:rsid w:val="004B5237"/>
    <w:rsid w:val="004C48E4"/>
    <w:rsid w:val="004C5B8B"/>
    <w:rsid w:val="004D5915"/>
    <w:rsid w:val="004D792C"/>
    <w:rsid w:val="004E4C48"/>
    <w:rsid w:val="004F619B"/>
    <w:rsid w:val="00506B2E"/>
    <w:rsid w:val="00512489"/>
    <w:rsid w:val="005353E6"/>
    <w:rsid w:val="00540001"/>
    <w:rsid w:val="0054321C"/>
    <w:rsid w:val="00547278"/>
    <w:rsid w:val="00572B5E"/>
    <w:rsid w:val="005852E0"/>
    <w:rsid w:val="005874BB"/>
    <w:rsid w:val="0062142A"/>
    <w:rsid w:val="0062191E"/>
    <w:rsid w:val="006277A7"/>
    <w:rsid w:val="006306E9"/>
    <w:rsid w:val="00640A25"/>
    <w:rsid w:val="006443CE"/>
    <w:rsid w:val="00646FC5"/>
    <w:rsid w:val="00651BDD"/>
    <w:rsid w:val="00652F12"/>
    <w:rsid w:val="00657FF0"/>
    <w:rsid w:val="00662C0C"/>
    <w:rsid w:val="00663F0E"/>
    <w:rsid w:val="0066417E"/>
    <w:rsid w:val="00672200"/>
    <w:rsid w:val="00694A23"/>
    <w:rsid w:val="006A087F"/>
    <w:rsid w:val="006A66CD"/>
    <w:rsid w:val="006A6A76"/>
    <w:rsid w:val="006A6B29"/>
    <w:rsid w:val="006C5E4D"/>
    <w:rsid w:val="006D14C3"/>
    <w:rsid w:val="006F79F6"/>
    <w:rsid w:val="0071785A"/>
    <w:rsid w:val="00720433"/>
    <w:rsid w:val="007263AB"/>
    <w:rsid w:val="00732419"/>
    <w:rsid w:val="007356FA"/>
    <w:rsid w:val="007558A8"/>
    <w:rsid w:val="00770462"/>
    <w:rsid w:val="00774680"/>
    <w:rsid w:val="00795A48"/>
    <w:rsid w:val="00797E45"/>
    <w:rsid w:val="007A04A3"/>
    <w:rsid w:val="007A445F"/>
    <w:rsid w:val="007A6AC3"/>
    <w:rsid w:val="007B2ED2"/>
    <w:rsid w:val="007B4B74"/>
    <w:rsid w:val="007C652D"/>
    <w:rsid w:val="007D6934"/>
    <w:rsid w:val="00813149"/>
    <w:rsid w:val="00816F90"/>
    <w:rsid w:val="00817827"/>
    <w:rsid w:val="0082741E"/>
    <w:rsid w:val="00834080"/>
    <w:rsid w:val="00844997"/>
    <w:rsid w:val="00864716"/>
    <w:rsid w:val="00887955"/>
    <w:rsid w:val="008970FE"/>
    <w:rsid w:val="00897C2D"/>
    <w:rsid w:val="00903681"/>
    <w:rsid w:val="00907E7F"/>
    <w:rsid w:val="00924272"/>
    <w:rsid w:val="00935C02"/>
    <w:rsid w:val="00966EC4"/>
    <w:rsid w:val="00990C63"/>
    <w:rsid w:val="00995D1D"/>
    <w:rsid w:val="009B13D2"/>
    <w:rsid w:val="009E2B6A"/>
    <w:rsid w:val="00A07931"/>
    <w:rsid w:val="00A264C4"/>
    <w:rsid w:val="00A31D30"/>
    <w:rsid w:val="00A40E9D"/>
    <w:rsid w:val="00A41805"/>
    <w:rsid w:val="00A44BB8"/>
    <w:rsid w:val="00A57017"/>
    <w:rsid w:val="00A64A60"/>
    <w:rsid w:val="00A76575"/>
    <w:rsid w:val="00A83CED"/>
    <w:rsid w:val="00A92BA9"/>
    <w:rsid w:val="00A93F4F"/>
    <w:rsid w:val="00AB3A2A"/>
    <w:rsid w:val="00AB78EB"/>
    <w:rsid w:val="00AC43C8"/>
    <w:rsid w:val="00AC4A89"/>
    <w:rsid w:val="00AD7ABC"/>
    <w:rsid w:val="00AE315E"/>
    <w:rsid w:val="00B0408C"/>
    <w:rsid w:val="00B040B8"/>
    <w:rsid w:val="00B11F1A"/>
    <w:rsid w:val="00B158C0"/>
    <w:rsid w:val="00B32EA5"/>
    <w:rsid w:val="00B4187C"/>
    <w:rsid w:val="00B506F9"/>
    <w:rsid w:val="00B55C8B"/>
    <w:rsid w:val="00B67B58"/>
    <w:rsid w:val="00B70326"/>
    <w:rsid w:val="00BA2685"/>
    <w:rsid w:val="00BB49C5"/>
    <w:rsid w:val="00BC4243"/>
    <w:rsid w:val="00BC6BFB"/>
    <w:rsid w:val="00BE4F8A"/>
    <w:rsid w:val="00C0372A"/>
    <w:rsid w:val="00C052EB"/>
    <w:rsid w:val="00C10418"/>
    <w:rsid w:val="00C20FA3"/>
    <w:rsid w:val="00C43851"/>
    <w:rsid w:val="00C66E6F"/>
    <w:rsid w:val="00C739AC"/>
    <w:rsid w:val="00CA03AA"/>
    <w:rsid w:val="00CB32FB"/>
    <w:rsid w:val="00CC65D6"/>
    <w:rsid w:val="00CD2822"/>
    <w:rsid w:val="00CD4A78"/>
    <w:rsid w:val="00CE538A"/>
    <w:rsid w:val="00D0128E"/>
    <w:rsid w:val="00D02A6D"/>
    <w:rsid w:val="00D04616"/>
    <w:rsid w:val="00D047FA"/>
    <w:rsid w:val="00D13D34"/>
    <w:rsid w:val="00D1539B"/>
    <w:rsid w:val="00D17784"/>
    <w:rsid w:val="00D23CF7"/>
    <w:rsid w:val="00D3644F"/>
    <w:rsid w:val="00D36731"/>
    <w:rsid w:val="00D526FE"/>
    <w:rsid w:val="00D7655C"/>
    <w:rsid w:val="00D811B5"/>
    <w:rsid w:val="00D82E45"/>
    <w:rsid w:val="00D97861"/>
    <w:rsid w:val="00DA4A27"/>
    <w:rsid w:val="00DB2F4D"/>
    <w:rsid w:val="00DC1BB8"/>
    <w:rsid w:val="00DC1D1A"/>
    <w:rsid w:val="00DD25AE"/>
    <w:rsid w:val="00DD707A"/>
    <w:rsid w:val="00DE454E"/>
    <w:rsid w:val="00DE7280"/>
    <w:rsid w:val="00E05030"/>
    <w:rsid w:val="00E05707"/>
    <w:rsid w:val="00E351DC"/>
    <w:rsid w:val="00E73278"/>
    <w:rsid w:val="00E86944"/>
    <w:rsid w:val="00E9484B"/>
    <w:rsid w:val="00EB4CB8"/>
    <w:rsid w:val="00EC12C4"/>
    <w:rsid w:val="00EC309D"/>
    <w:rsid w:val="00EC7778"/>
    <w:rsid w:val="00ED0A48"/>
    <w:rsid w:val="00ED7CAF"/>
    <w:rsid w:val="00EE0E30"/>
    <w:rsid w:val="00EE577C"/>
    <w:rsid w:val="00EF72CB"/>
    <w:rsid w:val="00F017B2"/>
    <w:rsid w:val="00F01BC7"/>
    <w:rsid w:val="00F15E43"/>
    <w:rsid w:val="00FC0ABB"/>
    <w:rsid w:val="00FD4B9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5D312"/>
  <w15:docId w15:val="{43ADA3AD-381D-4865-B49F-5FE72084E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C8B"/>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B55C8B"/>
    <w:pPr>
      <w:ind w:left="720"/>
      <w:contextualSpacing/>
    </w:pPr>
  </w:style>
  <w:style w:type="paragraph" w:styleId="Bezproreda">
    <w:name w:val="No Spacing"/>
    <w:uiPriority w:val="1"/>
    <w:qFormat/>
    <w:rsid w:val="00052020"/>
    <w:pPr>
      <w:spacing w:after="0" w:line="240" w:lineRule="auto"/>
    </w:pPr>
  </w:style>
  <w:style w:type="paragraph" w:customStyle="1" w:styleId="Default">
    <w:name w:val="Default"/>
    <w:uiPriority w:val="99"/>
    <w:semiHidden/>
    <w:rsid w:val="006F79F6"/>
    <w:pPr>
      <w:autoSpaceDE w:val="0"/>
      <w:autoSpaceDN w:val="0"/>
      <w:adjustRightInd w:val="0"/>
      <w:spacing w:after="0" w:line="240" w:lineRule="auto"/>
    </w:pPr>
    <w:rPr>
      <w:rFonts w:ascii="Calibri" w:eastAsia="Times New Roman" w:hAnsi="Calibri" w:cs="Calibri"/>
      <w:color w:val="00000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593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2C115-6869-4575-8132-7DEBE496C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269</Words>
  <Characters>1537</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mikro-tim</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Komunalno Društvo</cp:lastModifiedBy>
  <cp:revision>3</cp:revision>
  <cp:lastPrinted>2025-01-02T06:13:00Z</cp:lastPrinted>
  <dcterms:created xsi:type="dcterms:W3CDTF">2025-01-02T06:13:00Z</dcterms:created>
  <dcterms:modified xsi:type="dcterms:W3CDTF">2026-01-12T07:05:00Z</dcterms:modified>
</cp:coreProperties>
</file>